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343" w:rsidRPr="00E52343" w:rsidRDefault="00E52343" w:rsidP="00E52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3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Пост соболезнования</w:t>
      </w:r>
    </w:p>
    <w:p w:rsidR="00E52343" w:rsidRPr="00E52343" w:rsidRDefault="00E52343" w:rsidP="00E52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343" w:rsidRPr="00E52343" w:rsidRDefault="00E52343" w:rsidP="00E52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3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Ушла их жизни Ольга Константиновна Лось — кандидат исторических наук, доцент кафедры монументально-декоративной живописи и дизайна им. В. Г. Смагина ИРНИТУ, искусствовед, педагог, реставратор.</w:t>
      </w:r>
    </w:p>
    <w:p w:rsidR="00E52343" w:rsidRPr="00E52343" w:rsidRDefault="00E52343" w:rsidP="00E52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343" w:rsidRPr="00E52343" w:rsidRDefault="00E52343" w:rsidP="00E52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3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Ольга Константиновна посвятила всю свою жизнь искусству, науке и образованию. Она работала в Новосибирской картинной галерее, занималась реставрацией тканей в Иркутском областном краеведческом музее им. Н. Н. Муравьёва-Амурского, проходила стажировку в Московских реставрационных мастерских им. Академика И. Э. Грабаря.</w:t>
      </w:r>
    </w:p>
    <w:p w:rsidR="00E52343" w:rsidRPr="00E52343" w:rsidRDefault="00E52343" w:rsidP="00E52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343" w:rsidRPr="00E52343" w:rsidRDefault="00E52343" w:rsidP="00E52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3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 1995 года Ольга Константиновна работала в ИРНИТУ.  Она изучала и преподавала историю искусства и костюма, художественные стили в интерьере, архитектуру, музейное дело и реставрацию.</w:t>
      </w:r>
    </w:p>
    <w:p w:rsidR="00E52343" w:rsidRPr="00E52343" w:rsidRDefault="00E52343" w:rsidP="00E52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2343" w:rsidRPr="00E52343" w:rsidRDefault="00E52343" w:rsidP="00E52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3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Также Ольга Константиновна работала в составе экспертного совета при министерстве культуры Иркутской области. Она бы экспертом в области искусства, профессионалом своего дела и очень добрым и отзывчивым человеком.</w:t>
      </w:r>
    </w:p>
    <w:p w:rsidR="00E52343" w:rsidRPr="00E52343" w:rsidRDefault="00E52343" w:rsidP="00E52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1160" w:rsidRPr="00E52343" w:rsidRDefault="00E52343" w:rsidP="00E52343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5234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Министерство культуры Иркутской области выражает искренние соболезнования родным, близким, друзьям, коллегам, ученикам и всем, кто знал Ольгу Константиновну.</w:t>
      </w:r>
      <w:bookmarkStart w:id="0" w:name="_GoBack"/>
      <w:bookmarkEnd w:id="0"/>
    </w:p>
    <w:sectPr w:rsidR="00F71160" w:rsidRPr="00E52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42F"/>
    <w:rsid w:val="00055EBD"/>
    <w:rsid w:val="003673EB"/>
    <w:rsid w:val="0066261C"/>
    <w:rsid w:val="006A0DB2"/>
    <w:rsid w:val="007D3721"/>
    <w:rsid w:val="0087542F"/>
    <w:rsid w:val="00C833A2"/>
    <w:rsid w:val="00DC4770"/>
    <w:rsid w:val="00E225CE"/>
    <w:rsid w:val="00E52343"/>
    <w:rsid w:val="00F7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2E50F-E21A-49D9-BF8F-D07A83C7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1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 Ольга Олеговна</dc:creator>
  <cp:keywords/>
  <dc:description/>
  <cp:lastModifiedBy>Балабанова Ольга Олеговна</cp:lastModifiedBy>
  <cp:revision>6</cp:revision>
  <dcterms:created xsi:type="dcterms:W3CDTF">2026-06-26T09:00:00Z</dcterms:created>
  <dcterms:modified xsi:type="dcterms:W3CDTF">2026-06-29T01:45:00Z</dcterms:modified>
</cp:coreProperties>
</file>